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 xml:space="preserve">Allegato 1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373035" w:rsidRDefault="008806D8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DA7E4C" w:rsidRPr="0090620B" w:rsidRDefault="0044508E" w:rsidP="00597CC2">
      <w:pPr>
        <w:widowControl w:val="0"/>
        <w:jc w:val="both"/>
        <w:rPr>
          <w:rStyle w:val="Enfasigrassetto"/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Oggetto: </w:t>
      </w:r>
      <w:r w:rsidR="00722BAC" w:rsidRPr="00722BAC">
        <w:rPr>
          <w:rFonts w:ascii="Times New Roman" w:hAnsi="Times New Roman" w:cs="Times New Roman"/>
          <w:sz w:val="22"/>
          <w:szCs w:val="22"/>
        </w:rPr>
        <w:t xml:space="preserve">procedura negoziata, ai sensi dell’art. 1 comma 2 </w:t>
      </w:r>
      <w:proofErr w:type="spellStart"/>
      <w:r w:rsidR="00722BAC" w:rsidRPr="00722BAC">
        <w:rPr>
          <w:rFonts w:ascii="Times New Roman" w:hAnsi="Times New Roman" w:cs="Times New Roman"/>
          <w:sz w:val="22"/>
          <w:szCs w:val="22"/>
        </w:rPr>
        <w:t>lett</w:t>
      </w:r>
      <w:proofErr w:type="spellEnd"/>
      <w:r w:rsidR="00722BAC" w:rsidRPr="00722BAC">
        <w:rPr>
          <w:rFonts w:ascii="Times New Roman" w:hAnsi="Times New Roman" w:cs="Times New Roman"/>
          <w:sz w:val="22"/>
          <w:szCs w:val="22"/>
        </w:rPr>
        <w:t xml:space="preserve">. b) del D.L. n. 76/2020 convertito con L. 120/2020, per la fornitura biennale di </w:t>
      </w:r>
      <w:r w:rsidR="00722BAC" w:rsidRPr="00722BAC">
        <w:rPr>
          <w:rFonts w:ascii="Times New Roman" w:hAnsi="Times New Roman" w:cs="Times New Roman"/>
          <w:bCs/>
          <w:sz w:val="22"/>
          <w:szCs w:val="22"/>
        </w:rPr>
        <w:t xml:space="preserve">asciugamani di </w:t>
      </w:r>
      <w:r w:rsidR="00722BAC" w:rsidRPr="00722BAC">
        <w:rPr>
          <w:rFonts w:ascii="Times New Roman" w:hAnsi="Times New Roman" w:cs="Times New Roman"/>
          <w:sz w:val="22"/>
          <w:szCs w:val="22"/>
        </w:rPr>
        <w:t xml:space="preserve">carta piegati (Z/V) con marchio </w:t>
      </w:r>
      <w:proofErr w:type="spellStart"/>
      <w:r w:rsidR="00722BAC" w:rsidRPr="00722BAC">
        <w:rPr>
          <w:rFonts w:ascii="Times New Roman" w:hAnsi="Times New Roman" w:cs="Times New Roman"/>
          <w:sz w:val="22"/>
          <w:szCs w:val="22"/>
        </w:rPr>
        <w:t>Ecolabel</w:t>
      </w:r>
      <w:proofErr w:type="spellEnd"/>
      <w:r w:rsidR="00722BAC" w:rsidRPr="00722BAC">
        <w:rPr>
          <w:rFonts w:ascii="Times New Roman" w:hAnsi="Times New Roman" w:cs="Times New Roman"/>
          <w:sz w:val="22"/>
          <w:szCs w:val="22"/>
        </w:rPr>
        <w:t xml:space="preserve">. </w:t>
      </w:r>
      <w:r w:rsidR="00F77444">
        <w:rPr>
          <w:rFonts w:ascii="Times New Roman" w:hAnsi="Times New Roman" w:cs="Times New Roman"/>
          <w:bCs/>
          <w:sz w:val="22"/>
          <w:szCs w:val="22"/>
        </w:rPr>
        <w:t>Gara n. 2021 – 248</w:t>
      </w:r>
      <w:r w:rsidR="00722BAC" w:rsidRPr="00722BAC">
        <w:rPr>
          <w:rFonts w:ascii="Times New Roman" w:hAnsi="Times New Roman" w:cs="Times New Roman"/>
          <w:bCs/>
          <w:sz w:val="22"/>
          <w:szCs w:val="22"/>
        </w:rPr>
        <w:t xml:space="preserve"> – BAS – CIG nr. </w:t>
      </w:r>
      <w:bookmarkStart w:id="0" w:name="_GoBack"/>
      <w:r w:rsidR="00722BAC" w:rsidRPr="0090620B">
        <w:rPr>
          <w:rStyle w:val="Enfasigrassetto"/>
          <w:rFonts w:ascii="Times New Roman" w:hAnsi="Times New Roman"/>
          <w:b w:val="0"/>
          <w:sz w:val="22"/>
          <w:szCs w:val="22"/>
        </w:rPr>
        <w:t>8958531DA3</w:t>
      </w:r>
    </w:p>
    <w:bookmarkEnd w:id="0"/>
    <w:p w:rsidR="00DA7E4C" w:rsidRPr="00597CC2" w:rsidRDefault="00DA7E4C" w:rsidP="00597CC2">
      <w:pPr>
        <w:widowControl w:val="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in qualità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di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Prov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F7723F">
        <w:rPr>
          <w:rFonts w:ascii="Times New Roman" w:hAnsi="Times New Roman" w:cs="Times New Roman"/>
          <w:sz w:val="22"/>
          <w:szCs w:val="22"/>
        </w:rPr>
        <w:t>8</w:t>
      </w:r>
      <w:r w:rsidR="0084370E" w:rsidRPr="00F7723F">
        <w:rPr>
          <w:rFonts w:ascii="Times New Roman" w:hAnsi="Times New Roman" w:cs="Times New Roman"/>
          <w:sz w:val="22"/>
          <w:szCs w:val="22"/>
        </w:rPr>
        <w:t>0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comma 4 del </w:t>
      </w:r>
      <w:proofErr w:type="spellStart"/>
      <w:proofErr w:type="gramStart"/>
      <w:r w:rsidR="0084370E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84370E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84370E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F7723F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F7723F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597CC2" w:rsidRDefault="00F449E5" w:rsidP="00F376FE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597CC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597CC2" w:rsidRPr="00597CC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ab/>
        <w:t>come sogget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a 2 lettera a) del </w:t>
      </w:r>
      <w:proofErr w:type="spellStart"/>
      <w:proofErr w:type="gramStart"/>
      <w:r w:rsidR="001B473C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1B473C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1B473C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a 2 lettera b) del </w:t>
      </w:r>
      <w:proofErr w:type="spellStart"/>
      <w:proofErr w:type="gramStart"/>
      <w:r w:rsidR="001B473C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1B473C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1B473C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5 comma 2 lettera b) del </w:t>
      </w:r>
      <w:proofErr w:type="spellStart"/>
      <w:proofErr w:type="gramStart"/>
      <w:r w:rsidR="001B473C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1B473C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1B473C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a 2 lettera c) del </w:t>
      </w:r>
      <w:proofErr w:type="spellStart"/>
      <w:proofErr w:type="gramStart"/>
      <w:r w:rsidR="00C153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C153C0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C153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5 comma 2 lettera c) del </w:t>
      </w:r>
      <w:proofErr w:type="spellStart"/>
      <w:proofErr w:type="gramStart"/>
      <w:r w:rsidR="00C153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C153C0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C153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RTI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______________________________________ già costituit</w:t>
      </w:r>
      <w:r w:rsidR="006D728F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6D728F" w:rsidRPr="00F7723F">
        <w:rPr>
          <w:rFonts w:ascii="Times New Roman" w:hAnsi="Times New Roman" w:cs="Times New Roman"/>
          <w:sz w:val="22"/>
          <w:szCs w:val="22"/>
        </w:rPr>
        <w:t xml:space="preserve">5 comma 2 lettera d) del </w:t>
      </w:r>
      <w:proofErr w:type="spellStart"/>
      <w:r w:rsidR="006D728F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6D728F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RTI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_____________________________________ da c</w:t>
      </w:r>
      <w:r w:rsidR="00A2261C" w:rsidRPr="00F7723F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A2261C" w:rsidRPr="00F7723F">
        <w:rPr>
          <w:rFonts w:ascii="Times New Roman" w:hAnsi="Times New Roman" w:cs="Times New Roman"/>
          <w:sz w:val="22"/>
          <w:szCs w:val="22"/>
        </w:rPr>
        <w:t xml:space="preserve">5 comma 2 lettera d) del </w:t>
      </w:r>
      <w:proofErr w:type="spellStart"/>
      <w:r w:rsidR="00A2261C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A2261C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5 comma 2 lettera d) del </w:t>
      </w:r>
      <w:proofErr w:type="spellStart"/>
      <w:proofErr w:type="gramStart"/>
      <w:r w:rsidR="00B32CEA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B32CEA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B32CEA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5 comma 2 lettera e) del </w:t>
      </w:r>
      <w:proofErr w:type="spellStart"/>
      <w:proofErr w:type="gramStart"/>
      <w:r w:rsidR="00B32CEA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B32CEA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B32CEA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a 2 lettera e) del </w:t>
      </w:r>
      <w:proofErr w:type="spellStart"/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DB34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lettera e) del </w:t>
      </w:r>
      <w:proofErr w:type="spellStart"/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DB34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5 comma 2 lettera g) del </w:t>
      </w:r>
      <w:proofErr w:type="spellStart"/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DB34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F7723F">
        <w:rPr>
          <w:rFonts w:ascii="Times New Roman" w:hAnsi="Times New Roman" w:cs="Times New Roman"/>
          <w:sz w:val="22"/>
          <w:szCs w:val="22"/>
        </w:rPr>
        <w:t>i dell’art. 45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lettera g) del </w:t>
      </w:r>
      <w:proofErr w:type="spellStart"/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DB34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5 comma 2 lettera g) del </w:t>
      </w:r>
      <w:proofErr w:type="spellStart"/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DB34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5 comma 1 del </w:t>
      </w:r>
      <w:proofErr w:type="spellStart"/>
      <w:proofErr w:type="gramStart"/>
      <w:r w:rsidR="009528D2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9528D2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9528D2" w:rsidRPr="00F7723F">
        <w:rPr>
          <w:rFonts w:ascii="Times New Roman" w:hAnsi="Times New Roman" w:cs="Times New Roman"/>
          <w:sz w:val="22"/>
          <w:szCs w:val="22"/>
        </w:rPr>
        <w:t xml:space="preserve">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</w:p>
    <w:p w:rsidR="00EC7005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F7723F">
        <w:rPr>
          <w:rFonts w:ascii="Times New Roman" w:hAnsi="Times New Roman" w:cs="Times New Roman"/>
          <w:b/>
          <w:sz w:val="22"/>
          <w:szCs w:val="22"/>
        </w:rPr>
        <w:t>CHÈ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0663D4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0663D4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Pr="00F7723F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605727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605727">
        <w:rPr>
          <w:sz w:val="22"/>
          <w:szCs w:val="22"/>
        </w:rPr>
        <w:t>, lettere c-bis), c-ter),</w:t>
      </w:r>
      <w:r w:rsidR="009678F7">
        <w:rPr>
          <w:sz w:val="22"/>
          <w:szCs w:val="22"/>
        </w:rPr>
        <w:t xml:space="preserve"> c</w:t>
      </w:r>
      <w:r w:rsidR="00182A8D">
        <w:rPr>
          <w:sz w:val="22"/>
          <w:szCs w:val="22"/>
        </w:rPr>
        <w:t>-</w:t>
      </w:r>
      <w:r w:rsidR="009678F7">
        <w:rPr>
          <w:sz w:val="22"/>
          <w:szCs w:val="22"/>
        </w:rPr>
        <w:t xml:space="preserve"> </w:t>
      </w:r>
      <w:r w:rsidR="00C531CB">
        <w:rPr>
          <w:sz w:val="22"/>
          <w:szCs w:val="22"/>
        </w:rPr>
        <w:t xml:space="preserve">quater), </w:t>
      </w:r>
      <w:r w:rsidRPr="00605727">
        <w:rPr>
          <w:sz w:val="22"/>
          <w:szCs w:val="22"/>
        </w:rPr>
        <w:t xml:space="preserve">f-bis) e f-ter) del </w:t>
      </w:r>
      <w:proofErr w:type="spellStart"/>
      <w:proofErr w:type="gramStart"/>
      <w:r w:rsidRPr="00605727">
        <w:rPr>
          <w:sz w:val="22"/>
          <w:szCs w:val="22"/>
        </w:rPr>
        <w:t>D.Lgs</w:t>
      </w:r>
      <w:proofErr w:type="gramEnd"/>
      <w:r w:rsidRPr="00605727">
        <w:rPr>
          <w:sz w:val="22"/>
          <w:szCs w:val="22"/>
        </w:rPr>
        <w:t>.</w:t>
      </w:r>
      <w:proofErr w:type="spellEnd"/>
      <w:r w:rsidRPr="00605727">
        <w:rPr>
          <w:sz w:val="22"/>
          <w:szCs w:val="22"/>
        </w:rPr>
        <w:t xml:space="preserve"> n. 50/2016 e </w:t>
      </w:r>
      <w:proofErr w:type="spellStart"/>
      <w:r w:rsidRPr="00605727">
        <w:rPr>
          <w:sz w:val="22"/>
          <w:szCs w:val="22"/>
        </w:rPr>
        <w:t>s.m.i.</w:t>
      </w:r>
      <w:bookmarkEnd w:id="1"/>
      <w:proofErr w:type="spellEnd"/>
      <w:r w:rsidRPr="00605727">
        <w:rPr>
          <w:sz w:val="22"/>
          <w:szCs w:val="22"/>
        </w:rPr>
        <w:t>;</w:t>
      </w:r>
    </w:p>
    <w:p w:rsidR="00345B5B" w:rsidRPr="00345B5B" w:rsidRDefault="00345B5B" w:rsidP="00345B5B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345B5B" w:rsidRPr="00345B5B" w:rsidRDefault="00345B5B" w:rsidP="00345B5B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 xml:space="preserve">In caso affermativo, l'operatore economico ha adottato misure di autodisciplina? </w:t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45B5B" w:rsidRPr="00345B5B" w:rsidRDefault="00345B5B" w:rsidP="00345B5B">
      <w:pPr>
        <w:pStyle w:val="Paragrafoelenco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345B5B" w:rsidRPr="00345B5B" w:rsidRDefault="00345B5B" w:rsidP="00345B5B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345B5B" w:rsidRPr="00345B5B" w:rsidRDefault="00345B5B" w:rsidP="00345B5B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45B5B" w:rsidRPr="00345B5B" w:rsidRDefault="00345B5B" w:rsidP="00345B5B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 xml:space="preserve">- </w:t>
      </w:r>
      <w:proofErr w:type="gramStart"/>
      <w:r w:rsidRPr="00345B5B">
        <w:rPr>
          <w:color w:val="000000"/>
          <w:sz w:val="22"/>
          <w:szCs w:val="22"/>
        </w:rPr>
        <w:t>si  è</w:t>
      </w:r>
      <w:proofErr w:type="gramEnd"/>
      <w:r w:rsidRPr="00345B5B">
        <w:rPr>
          <w:color w:val="000000"/>
          <w:sz w:val="22"/>
          <w:szCs w:val="22"/>
        </w:rPr>
        <w:t xml:space="preserve">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45B5B" w:rsidRPr="00345B5B" w:rsidRDefault="00345B5B" w:rsidP="00345B5B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D36E99" w:rsidRPr="00605727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B51D41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</w:t>
      </w:r>
      <w:proofErr w:type="spellStart"/>
      <w:proofErr w:type="gramStart"/>
      <w:r>
        <w:rPr>
          <w:sz w:val="22"/>
          <w:szCs w:val="22"/>
        </w:rPr>
        <w:t>D.Lgs</w:t>
      </w:r>
      <w:proofErr w:type="gramEnd"/>
      <w:r>
        <w:rPr>
          <w:sz w:val="22"/>
          <w:szCs w:val="22"/>
        </w:rPr>
        <w:t>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 xml:space="preserve">Carica ricoperta </w:t>
            </w: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032FF" w:rsidRPr="004032FF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F7723F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F7723F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F7723F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F7723F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F7723F">
        <w:rPr>
          <w:rFonts w:ascii="Times New Roman" w:hAnsi="Times New Roman" w:cs="Times New Roman"/>
          <w:b/>
          <w:sz w:val="22"/>
          <w:szCs w:val="22"/>
        </w:rPr>
        <w:t xml:space="preserve">che deve essere il medesimo comunicato in fase di registrazione alla piattaforma </w:t>
      </w:r>
      <w:proofErr w:type="spellStart"/>
      <w:r w:rsidR="00DF6CFE" w:rsidRPr="00F7723F">
        <w:rPr>
          <w:rFonts w:ascii="Times New Roman" w:hAnsi="Times New Roman" w:cs="Times New Roman"/>
          <w:b/>
          <w:sz w:val="22"/>
          <w:szCs w:val="22"/>
        </w:rPr>
        <w:t>Sintel</w:t>
      </w:r>
      <w:proofErr w:type="spellEnd"/>
      <w:r w:rsidR="00DF6CFE" w:rsidRPr="00F7723F">
        <w:rPr>
          <w:rFonts w:ascii="Times New Roman" w:hAnsi="Times New Roman" w:cs="Times New Roman"/>
          <w:b/>
          <w:sz w:val="22"/>
          <w:szCs w:val="22"/>
        </w:rPr>
        <w:t>;</w:t>
      </w:r>
    </w:p>
    <w:p w:rsidR="00F87563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F7723F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F7723F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F7723F">
        <w:rPr>
          <w:rFonts w:ascii="Times New Roman" w:hAnsi="Times New Roman" w:cs="Times New Roman"/>
          <w:sz w:val="22"/>
          <w:szCs w:val="22"/>
        </w:rPr>
        <w:t>;</w:t>
      </w:r>
    </w:p>
    <w:p w:rsidR="001B1AE3" w:rsidRPr="00EF4C98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1B1AE3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</w:t>
      </w:r>
      <w:r w:rsidRPr="00EF4C98">
        <w:rPr>
          <w:rFonts w:ascii="Times New Roman" w:hAnsi="Times New Roman" w:cs="Times New Roman"/>
          <w:sz w:val="22"/>
          <w:szCs w:val="22"/>
        </w:rPr>
        <w:t xml:space="preserve">(Allegato </w:t>
      </w:r>
      <w:r w:rsidR="004F4DD9">
        <w:rPr>
          <w:rFonts w:ascii="Times New Roman" w:hAnsi="Times New Roman" w:cs="Times New Roman"/>
          <w:sz w:val="22"/>
          <w:szCs w:val="22"/>
        </w:rPr>
        <w:t>5</w:t>
      </w:r>
      <w:r w:rsidRPr="00EF4C98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C573A">
        <w:rPr>
          <w:rFonts w:ascii="Times New Roman" w:hAnsi="Times New Roman" w:cs="Times New Roman"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 di cui all’art. 2</w:t>
      </w:r>
      <w:r w:rsidR="00BC020E">
        <w:rPr>
          <w:rFonts w:ascii="Times New Roman" w:hAnsi="Times New Roman" w:cs="Times New Roman"/>
          <w:sz w:val="22"/>
          <w:szCs w:val="22"/>
        </w:rPr>
        <w:t>2</w:t>
      </w:r>
      <w:r w:rsidRPr="008C573A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895A1C" w:rsidRPr="00F7723F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F7723F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F7723F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F7723F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>
        <w:rPr>
          <w:rFonts w:ascii="Times New Roman" w:hAnsi="Times New Roman" w:cs="Times New Roman"/>
          <w:sz w:val="22"/>
          <w:szCs w:val="22"/>
        </w:rPr>
        <w:t xml:space="preserve"> e </w:t>
      </w:r>
      <w:r w:rsidR="00630D70">
        <w:rPr>
          <w:rFonts w:ascii="Times New Roman" w:hAnsi="Times New Roman" w:cs="Times New Roman"/>
          <w:sz w:val="22"/>
          <w:szCs w:val="22"/>
        </w:rPr>
        <w:t>ne</w:t>
      </w:r>
      <w:r w:rsidR="00EC6662">
        <w:rPr>
          <w:rFonts w:ascii="Times New Roman" w:hAnsi="Times New Roman" w:cs="Times New Roman"/>
          <w:sz w:val="22"/>
          <w:szCs w:val="22"/>
        </w:rPr>
        <w:t>i</w:t>
      </w:r>
      <w:r w:rsidR="00630D70">
        <w:rPr>
          <w:rFonts w:ascii="Times New Roman" w:hAnsi="Times New Roman" w:cs="Times New Roman"/>
          <w:sz w:val="22"/>
          <w:szCs w:val="22"/>
        </w:rPr>
        <w:t xml:space="preserve"> </w:t>
      </w:r>
      <w:r w:rsidR="00F43EBE">
        <w:rPr>
          <w:rFonts w:ascii="Times New Roman" w:hAnsi="Times New Roman" w:cs="Times New Roman"/>
          <w:sz w:val="22"/>
          <w:szCs w:val="22"/>
        </w:rPr>
        <w:t>chiarimenti</w:t>
      </w:r>
      <w:r w:rsidR="00A5194D">
        <w:rPr>
          <w:rFonts w:ascii="Times New Roman" w:hAnsi="Times New Roman" w:cs="Times New Roman"/>
          <w:sz w:val="22"/>
          <w:szCs w:val="22"/>
        </w:rPr>
        <w:t>;</w:t>
      </w:r>
    </w:p>
    <w:p w:rsidR="00A5194D" w:rsidRPr="00A5194D" w:rsidRDefault="00A5194D" w:rsidP="00A5194D">
      <w:pPr>
        <w:widowControl w:val="0"/>
        <w:numPr>
          <w:ilvl w:val="0"/>
          <w:numId w:val="7"/>
        </w:numPr>
        <w:suppressAutoHyphens/>
        <w:jc w:val="both"/>
        <w:rPr>
          <w:rFonts w:ascii="Times New Roman" w:hAnsi="Times New Roman" w:cs="Times New Roman"/>
          <w:bCs/>
          <w:sz w:val="22"/>
          <w:szCs w:val="22"/>
          <w:u w:val="single"/>
        </w:rPr>
      </w:pPr>
      <w:r w:rsidRPr="00A5194D"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gara, ovvero 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</w:t>
      </w:r>
      <w:r>
        <w:rPr>
          <w:rFonts w:ascii="Times New Roman" w:hAnsi="Times New Roman" w:cs="Times New Roman"/>
          <w:sz w:val="22"/>
          <w:szCs w:val="22"/>
        </w:rPr>
        <w:t xml:space="preserve">ata alla documentazione tecnica. </w:t>
      </w:r>
      <w:r w:rsidRPr="00A5194D">
        <w:rPr>
          <w:rFonts w:ascii="Times New Roman" w:hAnsi="Times New Roman" w:cs="Times New Roman"/>
          <w:sz w:val="22"/>
          <w:szCs w:val="22"/>
        </w:rPr>
        <w:t>(</w:t>
      </w:r>
      <w:r w:rsidRPr="00A5194D">
        <w:rPr>
          <w:rFonts w:ascii="Times New Roman" w:hAnsi="Times New Roman" w:cs="Times New Roman"/>
          <w:sz w:val="22"/>
          <w:szCs w:val="22"/>
          <w:u w:val="single"/>
        </w:rPr>
        <w:t>N.B.: tale dichiarazione dovrà essere predisposta dalla ditta e acclusa alla documentazione tecnica contenuta nella Busta 2</w:t>
      </w:r>
      <w:r w:rsidRPr="00A5194D">
        <w:rPr>
          <w:rFonts w:ascii="Times New Roman" w:hAnsi="Times New Roman" w:cs="Times New Roman"/>
          <w:sz w:val="22"/>
          <w:szCs w:val="22"/>
        </w:rPr>
        <w:t>).</w:t>
      </w:r>
    </w:p>
    <w:p w:rsidR="00A5194D" w:rsidRPr="00F7723F" w:rsidRDefault="00A5194D" w:rsidP="00A5194D">
      <w:pPr>
        <w:autoSpaceDE w:val="0"/>
        <w:autoSpaceDN w:val="0"/>
        <w:adjustRightInd w:val="0"/>
        <w:spacing w:after="120"/>
        <w:ind w:left="928"/>
        <w:jc w:val="both"/>
        <w:rPr>
          <w:rFonts w:ascii="Times New Roman" w:hAnsi="Times New Roman" w:cs="Times New Roman"/>
          <w:sz w:val="22"/>
          <w:szCs w:val="22"/>
        </w:rPr>
      </w:pPr>
    </w:p>
    <w:p w:rsidR="00240779" w:rsidRPr="00F7723F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F7723F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/>
          <w:sz w:val="22"/>
          <w:szCs w:val="22"/>
        </w:rPr>
        <w:t>, di cui alle lettere d), e), ed</w:t>
      </w:r>
      <w:r w:rsidR="00CC5775" w:rsidRPr="00F7723F">
        <w:rPr>
          <w:rFonts w:ascii="Times New Roman" w:hAnsi="Times New Roman"/>
          <w:sz w:val="22"/>
          <w:szCs w:val="22"/>
        </w:rPr>
        <w:t xml:space="preserve"> g</w:t>
      </w:r>
      <w:r w:rsidRPr="00F7723F">
        <w:rPr>
          <w:rFonts w:ascii="Times New Roman" w:hAnsi="Times New Roman"/>
          <w:sz w:val="22"/>
          <w:szCs w:val="22"/>
        </w:rPr>
        <w:t>) d</w:t>
      </w:r>
      <w:r w:rsidR="00CC5775" w:rsidRPr="00F7723F">
        <w:rPr>
          <w:rFonts w:ascii="Times New Roman" w:hAnsi="Times New Roman"/>
          <w:sz w:val="22"/>
          <w:szCs w:val="22"/>
        </w:rPr>
        <w:t xml:space="preserve">ell’art. 45, comma 2, </w:t>
      </w:r>
      <w:proofErr w:type="spellStart"/>
      <w:proofErr w:type="gramStart"/>
      <w:r w:rsidR="00CC5775" w:rsidRPr="00F7723F">
        <w:rPr>
          <w:rFonts w:ascii="Times New Roman" w:hAnsi="Times New Roman"/>
          <w:sz w:val="22"/>
          <w:szCs w:val="22"/>
        </w:rPr>
        <w:t>D.Lgs</w:t>
      </w:r>
      <w:proofErr w:type="gramEnd"/>
      <w:r w:rsidR="00CC5775" w:rsidRPr="00F7723F">
        <w:rPr>
          <w:rFonts w:ascii="Times New Roman" w:hAnsi="Times New Roman"/>
          <w:sz w:val="22"/>
          <w:szCs w:val="22"/>
        </w:rPr>
        <w:t>.</w:t>
      </w:r>
      <w:proofErr w:type="spellEnd"/>
      <w:r w:rsidR="00CC5775" w:rsidRPr="00F7723F">
        <w:rPr>
          <w:rFonts w:ascii="Times New Roman" w:hAnsi="Times New Roman"/>
          <w:sz w:val="22"/>
          <w:szCs w:val="22"/>
        </w:rPr>
        <w:t xml:space="preserve"> 50/201</w:t>
      </w:r>
      <w:r w:rsidRPr="00F7723F">
        <w:rPr>
          <w:rFonts w:ascii="Times New Roman" w:hAnsi="Times New Roman"/>
          <w:sz w:val="22"/>
          <w:szCs w:val="22"/>
        </w:rPr>
        <w:t xml:space="preserve">6,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F7723F">
        <w:rPr>
          <w:rFonts w:ascii="Times New Roman" w:hAnsi="Times New Roman"/>
          <w:sz w:val="22"/>
          <w:szCs w:val="22"/>
        </w:rPr>
        <w:t xml:space="preserve"> dall’impresa mandataria</w:t>
      </w:r>
      <w:r w:rsidRPr="00F7723F">
        <w:rPr>
          <w:rFonts w:ascii="Times New Roman" w:hAnsi="Times New Roman"/>
          <w:sz w:val="22"/>
          <w:szCs w:val="22"/>
        </w:rPr>
        <w:t>.</w:t>
      </w:r>
    </w:p>
    <w:p w:rsidR="00EF648F" w:rsidRPr="00F7723F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F7723F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F7723F">
        <w:rPr>
          <w:rFonts w:ascii="Times New Roman" w:hAnsi="Times New Roman" w:cs="Times New Roman"/>
          <w:sz w:val="22"/>
          <w:szCs w:val="22"/>
        </w:rPr>
        <w:t>) dell’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 xml:space="preserve">, comma 2, </w:t>
      </w:r>
      <w:proofErr w:type="spellStart"/>
      <w:proofErr w:type="gramStart"/>
      <w:r w:rsidR="00CC5775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CC5775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CC5775" w:rsidRPr="00F7723F">
        <w:rPr>
          <w:rFonts w:ascii="Times New Roman" w:hAnsi="Times New Roman" w:cs="Times New Roman"/>
          <w:sz w:val="22"/>
          <w:szCs w:val="22"/>
        </w:rPr>
        <w:t xml:space="preserve"> 50/201</w:t>
      </w:r>
      <w:r w:rsidRPr="00F7723F">
        <w:rPr>
          <w:rFonts w:ascii="Times New Roman" w:hAnsi="Times New Roman" w:cs="Times New Roman"/>
          <w:sz w:val="22"/>
          <w:szCs w:val="22"/>
        </w:rPr>
        <w:t xml:space="preserve">6,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EF648F" w:rsidRPr="00F7723F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>de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 xml:space="preserve">, comma 2, </w:t>
      </w:r>
      <w:proofErr w:type="spellStart"/>
      <w:proofErr w:type="gramStart"/>
      <w:r w:rsidR="00CC5775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CC5775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CC5775" w:rsidRPr="00F7723F">
        <w:rPr>
          <w:rFonts w:ascii="Times New Roman" w:hAnsi="Times New Roman" w:cs="Times New Roman"/>
          <w:sz w:val="22"/>
          <w:szCs w:val="22"/>
        </w:rPr>
        <w:t xml:space="preserve"> 50/201</w:t>
      </w:r>
      <w:r w:rsidRPr="00F7723F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F7723F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B12327" w:rsidRPr="00F7723F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B12327" w:rsidRPr="00F7723F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90620B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90620B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C3D48"/>
    <w:multiLevelType w:val="multilevel"/>
    <w:tmpl w:val="86D05E5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5164"/>
    <w:rsid w:val="0013639E"/>
    <w:rsid w:val="00136F3F"/>
    <w:rsid w:val="00142582"/>
    <w:rsid w:val="00150CF1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70CD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7D92"/>
    <w:rsid w:val="0031105F"/>
    <w:rsid w:val="00322C06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23BFD"/>
    <w:rsid w:val="004277B9"/>
    <w:rsid w:val="004302AE"/>
    <w:rsid w:val="0044508E"/>
    <w:rsid w:val="00463E3D"/>
    <w:rsid w:val="0048283D"/>
    <w:rsid w:val="00482D8B"/>
    <w:rsid w:val="00491D1A"/>
    <w:rsid w:val="004946AD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5727"/>
    <w:rsid w:val="006210AC"/>
    <w:rsid w:val="006239D1"/>
    <w:rsid w:val="006260B5"/>
    <w:rsid w:val="00630D70"/>
    <w:rsid w:val="00645E82"/>
    <w:rsid w:val="006508B4"/>
    <w:rsid w:val="006638D7"/>
    <w:rsid w:val="00666B08"/>
    <w:rsid w:val="006727DF"/>
    <w:rsid w:val="006729E4"/>
    <w:rsid w:val="00672E95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3932"/>
    <w:rsid w:val="00722BAC"/>
    <w:rsid w:val="007232C2"/>
    <w:rsid w:val="00725686"/>
    <w:rsid w:val="00743288"/>
    <w:rsid w:val="00744214"/>
    <w:rsid w:val="00751B54"/>
    <w:rsid w:val="00793556"/>
    <w:rsid w:val="00794794"/>
    <w:rsid w:val="007A7D8C"/>
    <w:rsid w:val="007B7525"/>
    <w:rsid w:val="007C2078"/>
    <w:rsid w:val="007C2187"/>
    <w:rsid w:val="007C5FB7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90620B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70EB"/>
    <w:rsid w:val="009E14FC"/>
    <w:rsid w:val="009F1ECD"/>
    <w:rsid w:val="00A01C7E"/>
    <w:rsid w:val="00A2261C"/>
    <w:rsid w:val="00A47098"/>
    <w:rsid w:val="00A5194D"/>
    <w:rsid w:val="00A55723"/>
    <w:rsid w:val="00A56E9A"/>
    <w:rsid w:val="00A6288D"/>
    <w:rsid w:val="00A7525F"/>
    <w:rsid w:val="00AA087E"/>
    <w:rsid w:val="00AA1CCC"/>
    <w:rsid w:val="00AA3A2A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51BA0"/>
    <w:rsid w:val="00B57483"/>
    <w:rsid w:val="00B57542"/>
    <w:rsid w:val="00B71AB6"/>
    <w:rsid w:val="00B74D9D"/>
    <w:rsid w:val="00BC020E"/>
    <w:rsid w:val="00BC2FB9"/>
    <w:rsid w:val="00BD0065"/>
    <w:rsid w:val="00BD0110"/>
    <w:rsid w:val="00BD3C4D"/>
    <w:rsid w:val="00BE0CC9"/>
    <w:rsid w:val="00C1122C"/>
    <w:rsid w:val="00C138AD"/>
    <w:rsid w:val="00C15386"/>
    <w:rsid w:val="00C153C0"/>
    <w:rsid w:val="00C22A67"/>
    <w:rsid w:val="00C2454D"/>
    <w:rsid w:val="00C36C33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B4597"/>
    <w:rsid w:val="00CB5431"/>
    <w:rsid w:val="00CC3F08"/>
    <w:rsid w:val="00CC5775"/>
    <w:rsid w:val="00CC5A43"/>
    <w:rsid w:val="00CD0814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A7E4C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0B11"/>
    <w:rsid w:val="00E05105"/>
    <w:rsid w:val="00E1546F"/>
    <w:rsid w:val="00E32755"/>
    <w:rsid w:val="00E42C0E"/>
    <w:rsid w:val="00E47E02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77444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5233"/>
    <o:shapelayout v:ext="edit">
      <o:idmap v:ext="edit" data="1"/>
    </o:shapelayout>
  </w:shapeDefaults>
  <w:decimalSymbol w:val=","/>
  <w:listSeparator w:val=";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0C934-135F-4C93-9AF8-F2211D8B8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1209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6</cp:revision>
  <cp:lastPrinted>2019-08-09T05:50:00Z</cp:lastPrinted>
  <dcterms:created xsi:type="dcterms:W3CDTF">2021-10-29T10:17:00Z</dcterms:created>
  <dcterms:modified xsi:type="dcterms:W3CDTF">2021-10-29T11:03:00Z</dcterms:modified>
</cp:coreProperties>
</file>